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40" w:lineRule="exact"/>
        <w:jc w:val="center"/>
      </w:pPr>
    </w:p>
    <w:p>
      <w:pPr>
        <w:spacing w:line="640" w:lineRule="exact"/>
      </w:pPr>
    </w:p>
    <w:p>
      <w:pPr>
        <w:spacing w:line="640" w:lineRule="exact"/>
        <w:jc w:val="center"/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新时代人民政协理论和实践研究基地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课题申报书</w:t>
      </w:r>
    </w:p>
    <w:bookmarkEnd w:id="2"/>
    <w:p>
      <w:pPr>
        <w:spacing w:line="640" w:lineRule="exact"/>
        <w:jc w:val="center"/>
      </w:pPr>
    </w:p>
    <w:p>
      <w:pPr>
        <w:spacing w:line="640" w:lineRule="exact"/>
        <w:jc w:val="center"/>
      </w:pPr>
    </w:p>
    <w:p>
      <w:pPr>
        <w:spacing w:line="640" w:lineRule="exact"/>
        <w:ind w:firstLine="360" w:firstLineChars="1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课 题 名 称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</w:t>
      </w:r>
    </w:p>
    <w:p>
      <w:pPr>
        <w:spacing w:line="640" w:lineRule="exact"/>
        <w:ind w:firstLine="1080" w:firstLineChars="3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</w:p>
    <w:p>
      <w:pPr>
        <w:spacing w:line="640" w:lineRule="exact"/>
        <w:ind w:firstLine="360" w:firstLineChars="1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请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人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</w:t>
      </w:r>
    </w:p>
    <w:p>
      <w:pPr>
        <w:spacing w:line="640" w:lineRule="exact"/>
        <w:ind w:firstLine="1080" w:firstLineChars="3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</w:p>
    <w:p>
      <w:pPr>
        <w:spacing w:line="640" w:lineRule="exact"/>
        <w:ind w:firstLine="360" w:firstLineChars="1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申请人单位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（盖章）</w:t>
      </w:r>
    </w:p>
    <w:p>
      <w:pPr>
        <w:spacing w:line="640" w:lineRule="exact"/>
        <w:ind w:firstLine="1080" w:firstLineChars="3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</w:p>
    <w:p>
      <w:pPr>
        <w:spacing w:line="640" w:lineRule="exact"/>
        <w:ind w:firstLine="360" w:firstLineChars="1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联 系 电 话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</w:t>
      </w:r>
    </w:p>
    <w:p>
      <w:pPr>
        <w:spacing w:line="640" w:lineRule="exact"/>
        <w:jc w:val="center"/>
        <w:rPr>
          <w:sz w:val="22"/>
          <w:szCs w:val="28"/>
        </w:rPr>
      </w:pPr>
    </w:p>
    <w:p>
      <w:pPr>
        <w:spacing w:line="64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</w:p>
    <w:p>
      <w:pPr>
        <w:spacing w:line="64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 xml:space="preserve">  年  </w:t>
      </w:r>
      <w:r>
        <w:rPr>
          <w:rFonts w:ascii="楷体_GB2312" w:hAns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hAnsi="楷体_GB2312" w:eastAsia="楷体_GB2312" w:cs="楷体_GB2312"/>
          <w:sz w:val="36"/>
          <w:szCs w:val="36"/>
        </w:rPr>
        <w:t xml:space="preserve">月 </w:t>
      </w:r>
      <w:r>
        <w:rPr>
          <w:rFonts w:ascii="楷体_GB2312" w:hAns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hAnsi="楷体_GB2312" w:eastAsia="楷体_GB2312" w:cs="楷体_GB2312"/>
          <w:sz w:val="36"/>
          <w:szCs w:val="36"/>
        </w:rPr>
        <w:t xml:space="preserve"> 日</w:t>
      </w:r>
    </w:p>
    <w:p>
      <w:pPr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br w:type="page"/>
      </w:r>
    </w:p>
    <w:p>
      <w:pPr>
        <w:adjustRightInd w:val="0"/>
        <w:spacing w:line="360" w:lineRule="auto"/>
        <w:jc w:val="center"/>
        <w:textAlignment w:val="baseline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申请人承诺</w:t>
      </w:r>
    </w:p>
    <w:p>
      <w:pPr>
        <w:adjustRightInd w:val="0"/>
        <w:spacing w:line="360" w:lineRule="auto"/>
        <w:jc w:val="center"/>
        <w:textAlignment w:val="baseline"/>
        <w:rPr>
          <w:rFonts w:ascii="仿宋_GB2312" w:hAnsi="宋体" w:eastAsia="仿宋_GB2312"/>
          <w:b/>
          <w:kern w:val="0"/>
          <w:sz w:val="36"/>
          <w:szCs w:val="36"/>
        </w:rPr>
      </w:pPr>
    </w:p>
    <w:p>
      <w:pPr>
        <w:adjustRightInd w:val="0"/>
        <w:spacing w:line="360" w:lineRule="auto"/>
        <w:ind w:firstLine="640" w:firstLineChars="200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本人对所填各项内容的真实性负责，保证没有知识产权争议。若填报失实或违反规定，申请单位和课题申请人将承担全部责任。如获准立项，本人承诺以本表为有约束力的协议，遵守安徽省新时代人民政协理论和实践研究基地有关规定，按计划认真开展研究工作，取得预期研究成果。</w:t>
      </w:r>
    </w:p>
    <w:p>
      <w:pPr>
        <w:adjustRightInd w:val="0"/>
        <w:spacing w:line="360" w:lineRule="auto"/>
        <w:ind w:firstLine="800" w:firstLineChars="250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</w:p>
    <w:p>
      <w:pPr>
        <w:adjustRightInd w:val="0"/>
        <w:spacing w:line="360" w:lineRule="auto"/>
        <w:ind w:firstLine="4480" w:firstLineChars="1400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申请人签字：</w:t>
      </w:r>
    </w:p>
    <w:p>
      <w:pPr>
        <w:adjustRightInd w:val="0"/>
        <w:spacing w:line="360" w:lineRule="auto"/>
        <w:ind w:firstLine="2240" w:firstLineChars="700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</w:p>
    <w:p>
      <w:pPr>
        <w:adjustRightInd w:val="0"/>
        <w:spacing w:line="360" w:lineRule="auto"/>
        <w:ind w:firstLine="6240" w:firstLineChars="1950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年   月   日</w:t>
      </w:r>
    </w:p>
    <w:p>
      <w:pPr>
        <w:adjustRightInd w:val="0"/>
        <w:spacing w:line="225" w:lineRule="atLeast"/>
        <w:jc w:val="center"/>
        <w:textAlignment w:val="baseline"/>
        <w:rPr>
          <w:rFonts w:ascii="宋体" w:hAnsi="宋体"/>
          <w:kern w:val="0"/>
          <w:sz w:val="32"/>
          <w:szCs w:val="20"/>
        </w:rPr>
      </w:pPr>
    </w:p>
    <w:p>
      <w:pPr>
        <w:spacing w:line="400" w:lineRule="exact"/>
        <w:ind w:right="638" w:rightChars="304"/>
        <w:rPr>
          <w:rFonts w:ascii="宋体" w:hAnsi="宋体"/>
          <w:kern w:val="0"/>
          <w:sz w:val="32"/>
          <w:szCs w:val="20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填 表 说 明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>
      <w:pPr>
        <w:widowControl/>
        <w:ind w:right="160" w:rightChars="76"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1.申请人填表前应仔细阅读课题申报通知和管理办法，《申报书》须打印填表，一式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</w:rPr>
        <w:t>份（含一份原件），同时报送电子版文件（word格式）至a</w:t>
      </w:r>
      <w:r>
        <w:rPr>
          <w:rFonts w:ascii="仿宋_GB2312" w:hAnsi="宋体" w:eastAsia="仿宋_GB2312"/>
          <w:kern w:val="0"/>
          <w:sz w:val="32"/>
          <w:szCs w:val="32"/>
        </w:rPr>
        <w:t>hzxyj2019@163.com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.《申报书》须由课题申请人所在单位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或科研管理部门</w:t>
      </w:r>
      <w:r>
        <w:rPr>
          <w:rFonts w:hint="eastAsia" w:ascii="仿宋_GB2312" w:hAnsi="宋体" w:eastAsia="仿宋_GB2312"/>
          <w:kern w:val="0"/>
          <w:sz w:val="32"/>
          <w:szCs w:val="32"/>
        </w:rPr>
        <w:t>加盖公章。</w:t>
      </w:r>
    </w:p>
    <w:p>
      <w:pPr>
        <w:widowControl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</w:rPr>
        <w:t>.本表除特别规定外，均可以自行加行、加页。</w:t>
      </w:r>
    </w:p>
    <w:p>
      <w:pPr>
        <w:widowControl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</w:rPr>
        <w:t>.申请材料填写内容应客观真实，简明扼要，突出重点和关键。</w:t>
      </w:r>
    </w:p>
    <w:p>
      <w:pPr>
        <w:rPr>
          <w:rFonts w:ascii="仿宋_GB2312" w:hAnsi="宋体" w:eastAsia="仿宋_GB2312"/>
          <w:kern w:val="0"/>
          <w:sz w:val="32"/>
          <w:szCs w:val="32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楷体_GB2312" w:hAnsi="楷体_GB2312" w:eastAsia="楷体_GB2312" w:cs="楷体_GB2312"/>
          <w:sz w:val="36"/>
          <w:szCs w:val="36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一、基本信息</w:t>
      </w:r>
    </w:p>
    <w:tbl>
      <w:tblPr>
        <w:tblStyle w:val="5"/>
        <w:tblpPr w:leftFromText="180" w:rightFromText="180" w:vertAnchor="text" w:horzAnchor="margin" w:tblpXSpec="center" w:tblpY="15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"/>
        <w:gridCol w:w="674"/>
        <w:gridCol w:w="607"/>
        <w:gridCol w:w="300"/>
        <w:gridCol w:w="720"/>
        <w:gridCol w:w="891"/>
        <w:gridCol w:w="360"/>
        <w:gridCol w:w="524"/>
        <w:gridCol w:w="66"/>
        <w:gridCol w:w="1210"/>
        <w:gridCol w:w="283"/>
        <w:gridCol w:w="142"/>
        <w:gridCol w:w="255"/>
        <w:gridCol w:w="29"/>
        <w:gridCol w:w="533"/>
        <w:gridCol w:w="63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课题名称</w:t>
            </w:r>
          </w:p>
        </w:tc>
        <w:tc>
          <w:tcPr>
            <w:tcW w:w="79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申 请 人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 位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   务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研究专长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通讯地址</w:t>
            </w:r>
          </w:p>
        </w:tc>
        <w:tc>
          <w:tcPr>
            <w:tcW w:w="4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邮编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电子邮件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 w:cs="仿宋_GB2312"/>
                <w:spacing w:val="-14"/>
                <w:sz w:val="24"/>
              </w:rPr>
              <w:t>出生年月</w:t>
            </w: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 作 单 位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学位/职称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手机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kern w:val="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二、研究方案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bookmarkStart w:id="0" w:name="_Hlk74649218"/>
            <w:r>
              <w:rPr>
                <w:rFonts w:hint="eastAsia" w:ascii="仿宋" w:hAnsi="仿宋" w:eastAsia="仿宋"/>
                <w:sz w:val="24"/>
              </w:rPr>
              <w:t>包括本课题的研究现状、框架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思路</w:t>
            </w:r>
            <w:r>
              <w:rPr>
                <w:rFonts w:hint="eastAsia" w:ascii="仿宋" w:hAnsi="仿宋" w:eastAsia="仿宋"/>
                <w:sz w:val="24"/>
              </w:rPr>
              <w:t>、主要目标、重点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难点、</w:t>
            </w:r>
            <w:r>
              <w:rPr>
                <w:rFonts w:hint="eastAsia" w:ascii="仿宋" w:hAnsi="仿宋" w:eastAsia="仿宋"/>
                <w:sz w:val="24"/>
              </w:rPr>
              <w:t>研究计划，可能提出的针对性、可行性对策建议等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bookmarkEnd w:id="0"/>
    </w:tbl>
    <w:p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三、研究基础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bookmarkStart w:id="1" w:name="_Hlk74649339"/>
            <w:r>
              <w:rPr>
                <w:rFonts w:hint="eastAsia" w:ascii="仿宋" w:hAnsi="仿宋" w:eastAsia="仿宋"/>
                <w:sz w:val="24"/>
              </w:rPr>
              <w:t>课题申请人和课题组成员前期相关研究基础（含曾承担的主要研究项目、相关研究成果等）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bookmarkEnd w:id="1"/>
    </w:tbl>
    <w:p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四、预期成果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列明预期的主要成果、使用去向等，预期成果须符合课题招标公告和《新时代人民政协理论和实践研究基地课题管理办法（试行）》的要求。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课题一旦立项，所列预期成果即视为具有约束力的研究任务。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420" w:lineRule="auto"/>
        <w:ind w:left="-69" w:leftChars="-33" w:right="-1226" w:rightChars="-584" w:firstLine="140" w:firstLineChars="50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仿宋" w:hAnsi="仿宋" w:eastAsia="仿宋"/>
          <w:sz w:val="24"/>
        </w:rPr>
      </w:pPr>
      <w:r>
        <w:rPr>
          <w:rFonts w:hint="eastAsia" w:ascii="黑体" w:eastAsia="黑体" w:cs="黑体"/>
          <w:sz w:val="28"/>
          <w:szCs w:val="28"/>
        </w:rPr>
        <w:t>五、经费预算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39"/>
        <w:gridCol w:w="3043"/>
        <w:gridCol w:w="3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8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序号</w:t>
            </w:r>
          </w:p>
        </w:tc>
        <w:tc>
          <w:tcPr>
            <w:tcW w:w="304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经费开支科目</w:t>
            </w:r>
          </w:p>
        </w:tc>
        <w:tc>
          <w:tcPr>
            <w:tcW w:w="364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金额（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直接费用</w:t>
            </w:r>
          </w:p>
        </w:tc>
        <w:tc>
          <w:tcPr>
            <w:tcW w:w="739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304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业务费</w:t>
            </w:r>
          </w:p>
        </w:tc>
        <w:tc>
          <w:tcPr>
            <w:tcW w:w="364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304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劳务费</w:t>
            </w:r>
          </w:p>
        </w:tc>
        <w:tc>
          <w:tcPr>
            <w:tcW w:w="364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304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设备费</w:t>
            </w:r>
          </w:p>
        </w:tc>
        <w:tc>
          <w:tcPr>
            <w:tcW w:w="364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8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间接费用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8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合计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六、评审意见</w:t>
      </w:r>
    </w:p>
    <w:tbl>
      <w:tblPr>
        <w:tblStyle w:val="5"/>
        <w:tblW w:w="9021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80"/>
        <w:gridCol w:w="1315"/>
        <w:gridCol w:w="1440"/>
        <w:gridCol w:w="1707"/>
        <w:gridCol w:w="135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81" w:type="dxa"/>
            <w:gridSpan w:val="2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专家组人数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实到人数</w:t>
            </w:r>
          </w:p>
        </w:tc>
        <w:tc>
          <w:tcPr>
            <w:tcW w:w="1707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表决结果</w:t>
            </w:r>
          </w:p>
        </w:tc>
        <w:tc>
          <w:tcPr>
            <w:tcW w:w="1625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81" w:type="dxa"/>
            <w:gridSpan w:val="2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赞成票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反对票</w:t>
            </w:r>
          </w:p>
        </w:tc>
        <w:tc>
          <w:tcPr>
            <w:tcW w:w="1707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弃权票</w:t>
            </w:r>
          </w:p>
        </w:tc>
        <w:tc>
          <w:tcPr>
            <w:tcW w:w="1625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043" w:type="dxa"/>
            <w:gridSpan w:val="5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建议资助金额（表决未通过不填此栏，单位：元）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520" w:type="dxa"/>
            <w:gridSpan w:val="6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专家签名：</w:t>
            </w:r>
          </w:p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</w:t>
            </w:r>
          </w:p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520" w:type="dxa"/>
            <w:gridSpan w:val="6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新时代人民政协理论和实践研究基地</w:t>
            </w:r>
          </w:p>
          <w:p>
            <w:pPr>
              <w:pStyle w:val="2"/>
              <w:spacing w:line="500" w:lineRule="exact"/>
              <w:ind w:right="960" w:firstLine="0" w:firstLineChars="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>
      <w:pPr>
        <w:spacing w:line="440" w:lineRule="exact"/>
        <w:ind w:firstLine="560" w:firstLineChars="200"/>
        <w:jc w:val="left"/>
        <w:rPr>
          <w:rFonts w:ascii="楷体_GB2312" w:hAnsi="楷体_GB2312" w:eastAsia="楷体_GB2312" w:cs="楷体_GB2312"/>
          <w:sz w:val="28"/>
          <w:szCs w:val="28"/>
        </w:rPr>
      </w:pPr>
    </w:p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64DC8B-A53D-4109-9118-EF982A6BD3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26C7F2-C7B7-4A17-AFA2-708BD85722E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AA7D9E7-2BFB-4B95-B3A9-15763DACA9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01783CF-02D1-4D74-832D-977CF964531C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23C766A1-0331-4E8E-A570-9CEF386164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F102C4E-6BB4-4748-8EDC-442D6DCF069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xNzkzMTFhNDA0MzhjZjEyYTNlMGZlZDRkMzA1YWQifQ=="/>
  </w:docVars>
  <w:rsids>
    <w:rsidRoot w:val="43FA3A1D"/>
    <w:rsid w:val="0002522C"/>
    <w:rsid w:val="000470E4"/>
    <w:rsid w:val="003078CB"/>
    <w:rsid w:val="003425EE"/>
    <w:rsid w:val="003847CC"/>
    <w:rsid w:val="003863DA"/>
    <w:rsid w:val="003E3550"/>
    <w:rsid w:val="004D6CC5"/>
    <w:rsid w:val="00512CD9"/>
    <w:rsid w:val="005C1CDD"/>
    <w:rsid w:val="005F79E9"/>
    <w:rsid w:val="00642E72"/>
    <w:rsid w:val="006B57AD"/>
    <w:rsid w:val="00716BCF"/>
    <w:rsid w:val="007D7D26"/>
    <w:rsid w:val="00813CC6"/>
    <w:rsid w:val="008406E3"/>
    <w:rsid w:val="00847F40"/>
    <w:rsid w:val="008575BC"/>
    <w:rsid w:val="00897E70"/>
    <w:rsid w:val="008A179B"/>
    <w:rsid w:val="009D263E"/>
    <w:rsid w:val="009E644A"/>
    <w:rsid w:val="00A277C0"/>
    <w:rsid w:val="00AB30F7"/>
    <w:rsid w:val="00AE04EF"/>
    <w:rsid w:val="00B15133"/>
    <w:rsid w:val="00BB274E"/>
    <w:rsid w:val="00C30413"/>
    <w:rsid w:val="00D00EE7"/>
    <w:rsid w:val="00DC6F15"/>
    <w:rsid w:val="00E04BC0"/>
    <w:rsid w:val="00E35EFD"/>
    <w:rsid w:val="00E56BF9"/>
    <w:rsid w:val="00E57318"/>
    <w:rsid w:val="00EE0353"/>
    <w:rsid w:val="00F100F7"/>
    <w:rsid w:val="00F24BE6"/>
    <w:rsid w:val="00F527CE"/>
    <w:rsid w:val="00F769E7"/>
    <w:rsid w:val="00F834B2"/>
    <w:rsid w:val="00F85E9A"/>
    <w:rsid w:val="00FF797B"/>
    <w:rsid w:val="0ACB20ED"/>
    <w:rsid w:val="18A931FE"/>
    <w:rsid w:val="1D62659F"/>
    <w:rsid w:val="35A34DAB"/>
    <w:rsid w:val="43FA3A1D"/>
    <w:rsid w:val="54E43487"/>
    <w:rsid w:val="5D2F3CA3"/>
    <w:rsid w:val="5ED27B7E"/>
    <w:rsid w:val="5FF80C20"/>
    <w:rsid w:val="6A1D153B"/>
    <w:rsid w:val="7BA3114C"/>
    <w:rsid w:val="7FDB85E1"/>
    <w:rsid w:val="DA7DA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9">
    <w:name w:val="正文文本缩进 字符1"/>
    <w:basedOn w:val="7"/>
    <w:semiHidden/>
    <w:qFormat/>
    <w:uiPriority w:val="0"/>
    <w:rPr>
      <w:kern w:val="2"/>
      <w:sz w:val="21"/>
      <w:szCs w:val="24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750</Words>
  <Characters>774</Characters>
  <Lines>10</Lines>
  <Paragraphs>2</Paragraphs>
  <TotalTime>2</TotalTime>
  <ScaleCrop>false</ScaleCrop>
  <LinksUpToDate>false</LinksUpToDate>
  <CharactersWithSpaces>1059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2021-06-15T17:08:00Z</dcterms:created>
  <dc:creator>Administrator</dc:creator>
  <cp:lastModifiedBy>Administrator</cp:lastModifiedBy>
  <cp:lastPrinted>2020-03-05T17:13:00Z</cp:lastPrinted>
  <dcterms:modified xsi:type="dcterms:W3CDTF">2024-06-11T06:58:47Z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E4D5A4A29DCD4153B0EDCD69332B643E_13</vt:lpwstr>
  </property>
</Properties>
</file>